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FA" w:rsidRDefault="00F146FA" w:rsidP="00F14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F146FA" w:rsidRDefault="00F146FA" w:rsidP="00F14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F146FA" w:rsidRDefault="00F146FA" w:rsidP="00F14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Переславля-Залесского</w:t>
      </w:r>
    </w:p>
    <w:p w:rsidR="00F146FA" w:rsidRDefault="00F146FA" w:rsidP="00F146F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146FA" w:rsidRDefault="00F146FA" w:rsidP="00F14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146FA" w:rsidRDefault="00F146FA" w:rsidP="00F146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6FA" w:rsidRDefault="002436ED" w:rsidP="00F14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31.12.2019</w:t>
      </w:r>
      <w:r w:rsidR="00F146FA" w:rsidRPr="00AF165B">
        <w:rPr>
          <w:rFonts w:ascii="Times New Roman" w:hAnsi="Times New Roman"/>
          <w:sz w:val="28"/>
          <w:szCs w:val="28"/>
        </w:rPr>
        <w:t xml:space="preserve"> №  </w:t>
      </w:r>
      <w:r w:rsidR="009B1F0D">
        <w:rPr>
          <w:rFonts w:ascii="Times New Roman" w:hAnsi="Times New Roman"/>
          <w:sz w:val="28"/>
          <w:szCs w:val="28"/>
        </w:rPr>
        <w:t>793</w:t>
      </w:r>
      <w:r w:rsidR="00F146FA" w:rsidRPr="00AF165B">
        <w:rPr>
          <w:rFonts w:ascii="Times New Roman" w:hAnsi="Times New Roman"/>
          <w:sz w:val="28"/>
          <w:szCs w:val="28"/>
        </w:rPr>
        <w:t>/</w:t>
      </w:r>
      <w:r w:rsidR="0064397A">
        <w:rPr>
          <w:rFonts w:ascii="Times New Roman" w:hAnsi="Times New Roman"/>
          <w:sz w:val="28"/>
          <w:szCs w:val="28"/>
        </w:rPr>
        <w:t>01</w:t>
      </w:r>
      <w:r w:rsidR="00F146FA" w:rsidRPr="00AF165B">
        <w:rPr>
          <w:rFonts w:ascii="Times New Roman" w:hAnsi="Times New Roman"/>
          <w:sz w:val="28"/>
          <w:szCs w:val="28"/>
        </w:rPr>
        <w:t>-</w:t>
      </w:r>
      <w:r w:rsidR="0064397A">
        <w:rPr>
          <w:rFonts w:ascii="Times New Roman" w:hAnsi="Times New Roman"/>
          <w:sz w:val="28"/>
          <w:szCs w:val="28"/>
        </w:rPr>
        <w:t>04</w:t>
      </w:r>
    </w:p>
    <w:p w:rsidR="00F146FA" w:rsidRDefault="00F146FA" w:rsidP="00F146F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B1F0D" w:rsidRDefault="00F146FA" w:rsidP="00F14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46FA" w:rsidRDefault="00F146FA" w:rsidP="00F14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внутреннего </w:t>
      </w:r>
    </w:p>
    <w:p w:rsidR="00F146FA" w:rsidRDefault="00F146FA" w:rsidP="00F14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распорядка</w:t>
      </w:r>
    </w:p>
    <w:p w:rsidR="00F146FA" w:rsidRPr="008058A9" w:rsidRDefault="00F146FA" w:rsidP="00F146FA">
      <w:pPr>
        <w:spacing w:after="0" w:line="240" w:lineRule="auto"/>
        <w:rPr>
          <w:rFonts w:ascii="Times New Roman" w:hAnsi="Times New Roman"/>
          <w:color w:val="22272F"/>
          <w:sz w:val="20"/>
          <w:szCs w:val="20"/>
        </w:rPr>
      </w:pPr>
    </w:p>
    <w:p w:rsidR="00F146FA" w:rsidRPr="004126BC" w:rsidRDefault="00F146FA" w:rsidP="00F146F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26BC">
        <w:rPr>
          <w:sz w:val="28"/>
          <w:szCs w:val="28"/>
        </w:rPr>
        <w:t xml:space="preserve">В соответствии с </w:t>
      </w:r>
      <w:r w:rsidR="004126BC" w:rsidRPr="004126BC">
        <w:rPr>
          <w:color w:val="22272F"/>
          <w:sz w:val="28"/>
          <w:szCs w:val="28"/>
          <w:shd w:val="clear" w:color="auto" w:fill="FFFFFF"/>
        </w:rPr>
        <w:t>Федеральным законом от 16</w:t>
      </w:r>
      <w:r w:rsidR="006563D7">
        <w:rPr>
          <w:color w:val="22272F"/>
          <w:sz w:val="28"/>
          <w:szCs w:val="28"/>
          <w:shd w:val="clear" w:color="auto" w:fill="FFFFFF"/>
        </w:rPr>
        <w:t>.12.</w:t>
      </w:r>
      <w:r w:rsidR="004126BC" w:rsidRPr="004126BC">
        <w:rPr>
          <w:color w:val="22272F"/>
          <w:sz w:val="28"/>
          <w:szCs w:val="28"/>
          <w:shd w:val="clear" w:color="auto" w:fill="FFFFFF"/>
        </w:rPr>
        <w:t>2019</w:t>
      </w:r>
      <w:r w:rsidR="006563D7">
        <w:rPr>
          <w:color w:val="22272F"/>
          <w:sz w:val="28"/>
          <w:szCs w:val="28"/>
          <w:shd w:val="clear" w:color="auto" w:fill="FFFFFF"/>
        </w:rPr>
        <w:t xml:space="preserve"> №</w:t>
      </w:r>
      <w:r w:rsidR="004126BC" w:rsidRPr="004126BC">
        <w:rPr>
          <w:color w:val="22272F"/>
          <w:sz w:val="28"/>
          <w:szCs w:val="28"/>
          <w:shd w:val="clear" w:color="auto" w:fill="FFFFFF"/>
        </w:rPr>
        <w:t> 439-ФЗ</w:t>
      </w:r>
      <w:r w:rsidR="004126BC" w:rsidRPr="004126BC">
        <w:rPr>
          <w:color w:val="22272F"/>
          <w:sz w:val="28"/>
          <w:szCs w:val="28"/>
        </w:rPr>
        <w:t xml:space="preserve"> </w:t>
      </w:r>
      <w:r w:rsidR="006563D7">
        <w:rPr>
          <w:color w:val="22272F"/>
          <w:sz w:val="28"/>
          <w:szCs w:val="28"/>
          <w:shd w:val="clear" w:color="auto" w:fill="FFFFFF"/>
        </w:rPr>
        <w:t>«</w:t>
      </w:r>
      <w:r w:rsidR="004126BC" w:rsidRPr="004126BC">
        <w:rPr>
          <w:color w:val="22272F"/>
          <w:sz w:val="28"/>
          <w:szCs w:val="28"/>
          <w:shd w:val="clear" w:color="auto" w:fill="FFFFFF"/>
        </w:rPr>
        <w:t xml:space="preserve">О внесении изменений в Трудовой кодекс Российской Федерации в части формирования сведений о трудовой </w:t>
      </w:r>
      <w:r w:rsidR="006563D7">
        <w:rPr>
          <w:color w:val="22272F"/>
          <w:sz w:val="28"/>
          <w:szCs w:val="28"/>
          <w:shd w:val="clear" w:color="auto" w:fill="FFFFFF"/>
        </w:rPr>
        <w:t>деятельности в электронном виде»</w:t>
      </w:r>
    </w:p>
    <w:p w:rsidR="00F146FA" w:rsidRPr="009B1F0D" w:rsidRDefault="00F146FA" w:rsidP="00F146F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12"/>
          <w:szCs w:val="12"/>
        </w:rPr>
      </w:pPr>
    </w:p>
    <w:p w:rsidR="00F146FA" w:rsidRDefault="00F146FA" w:rsidP="00F146F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146FA" w:rsidRPr="009B1F0D" w:rsidRDefault="00F146FA" w:rsidP="00F146F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12"/>
          <w:szCs w:val="12"/>
        </w:rPr>
      </w:pPr>
    </w:p>
    <w:p w:rsidR="00F146FA" w:rsidRPr="004126BC" w:rsidRDefault="00F146FA" w:rsidP="0065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BC">
        <w:rPr>
          <w:rFonts w:ascii="Times New Roman" w:hAnsi="Times New Roman" w:cs="Times New Roman"/>
          <w:sz w:val="28"/>
          <w:szCs w:val="28"/>
        </w:rPr>
        <w:t>1. Внести в Правила внутреннего трудового распорядка, утв. приказом Управления образования от 18.02.2019 №125/01-04 (в ред. приказ</w:t>
      </w:r>
      <w:r w:rsidR="004126BC" w:rsidRPr="004126BC">
        <w:rPr>
          <w:rFonts w:ascii="Times New Roman" w:hAnsi="Times New Roman" w:cs="Times New Roman"/>
          <w:sz w:val="28"/>
          <w:szCs w:val="28"/>
        </w:rPr>
        <w:t>ов</w:t>
      </w:r>
      <w:r w:rsidRPr="004126BC">
        <w:rPr>
          <w:rFonts w:ascii="Times New Roman" w:hAnsi="Times New Roman" w:cs="Times New Roman"/>
          <w:sz w:val="28"/>
          <w:szCs w:val="28"/>
        </w:rPr>
        <w:t xml:space="preserve"> от 10.04.2019 №245/01-04</w:t>
      </w:r>
      <w:r w:rsidR="004126BC" w:rsidRPr="004126BC">
        <w:rPr>
          <w:rFonts w:ascii="Times New Roman" w:hAnsi="Times New Roman" w:cs="Times New Roman"/>
          <w:sz w:val="28"/>
          <w:szCs w:val="28"/>
        </w:rPr>
        <w:t>;от  02.08.2019 №  458 /01-04</w:t>
      </w:r>
      <w:r w:rsidRPr="004126B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6861B5" w:rsidRDefault="00F146FA" w:rsidP="00F14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1.1. </w:t>
      </w:r>
      <w:r w:rsidR="00955F53">
        <w:rPr>
          <w:rFonts w:ascii="Times New Roman" w:eastAsia="Times New Roman" w:hAnsi="Times New Roman"/>
          <w:sz w:val="28"/>
          <w:szCs w:val="24"/>
        </w:rPr>
        <w:t xml:space="preserve"> П</w:t>
      </w:r>
      <w:r>
        <w:rPr>
          <w:rFonts w:ascii="Times New Roman" w:eastAsia="Times New Roman" w:hAnsi="Times New Roman"/>
          <w:sz w:val="28"/>
          <w:szCs w:val="24"/>
        </w:rPr>
        <w:t xml:space="preserve">ункт </w:t>
      </w:r>
      <w:r w:rsidR="00955F53">
        <w:rPr>
          <w:rFonts w:ascii="Times New Roman" w:eastAsia="Times New Roman" w:hAnsi="Times New Roman"/>
          <w:sz w:val="28"/>
          <w:szCs w:val="24"/>
        </w:rPr>
        <w:t>2.6.2.</w:t>
      </w:r>
      <w:r w:rsidR="00291968">
        <w:rPr>
          <w:rFonts w:ascii="Times New Roman" w:eastAsia="Times New Roman" w:hAnsi="Times New Roman"/>
          <w:sz w:val="28"/>
          <w:szCs w:val="24"/>
        </w:rPr>
        <w:t xml:space="preserve"> </w:t>
      </w:r>
      <w:r w:rsidR="00955F53">
        <w:rPr>
          <w:rFonts w:ascii="Times New Roman" w:eastAsia="Times New Roman" w:hAnsi="Times New Roman"/>
          <w:sz w:val="28"/>
          <w:szCs w:val="24"/>
        </w:rPr>
        <w:t xml:space="preserve">изложить </w:t>
      </w:r>
      <w:r w:rsidR="006861B5">
        <w:rPr>
          <w:rFonts w:ascii="Times New Roman" w:eastAsia="Times New Roman" w:hAnsi="Times New Roman"/>
          <w:sz w:val="28"/>
          <w:szCs w:val="24"/>
        </w:rPr>
        <w:t>в следующей редакции:</w:t>
      </w:r>
    </w:p>
    <w:p w:rsidR="00F146FA" w:rsidRDefault="006861B5" w:rsidP="00F14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101CF">
        <w:rPr>
          <w:rFonts w:ascii="Times New Roman" w:eastAsia="Times New Roman" w:hAnsi="Times New Roman"/>
          <w:sz w:val="28"/>
          <w:szCs w:val="24"/>
        </w:rPr>
        <w:t>«2.6.2</w:t>
      </w:r>
      <w:r w:rsidR="00F146FA" w:rsidRPr="00B101CF">
        <w:rPr>
          <w:rFonts w:ascii="Times New Roman" w:eastAsia="Times New Roman" w:hAnsi="Times New Roman"/>
          <w:sz w:val="28"/>
          <w:szCs w:val="24"/>
        </w:rPr>
        <w:t>.</w:t>
      </w:r>
      <w:r w:rsidRPr="00B101CF">
        <w:rPr>
          <w:rFonts w:ascii="Times New Roman" w:eastAsia="Times New Roman" w:hAnsi="Times New Roman"/>
          <w:sz w:val="28"/>
          <w:szCs w:val="24"/>
        </w:rPr>
        <w:t xml:space="preserve"> трудовую книжку и (или) св</w:t>
      </w:r>
      <w:r w:rsidR="00B101CF" w:rsidRPr="00B101CF">
        <w:rPr>
          <w:rFonts w:ascii="Times New Roman" w:eastAsia="Times New Roman" w:hAnsi="Times New Roman"/>
          <w:sz w:val="28"/>
          <w:szCs w:val="24"/>
        </w:rPr>
        <w:t xml:space="preserve">едения о трудовой деятельности </w:t>
      </w:r>
      <w:r w:rsidRPr="00B101CF">
        <w:rPr>
          <w:rFonts w:ascii="Times New Roman" w:eastAsia="Times New Roman" w:hAnsi="Times New Roman"/>
          <w:sz w:val="28"/>
          <w:szCs w:val="24"/>
        </w:rPr>
        <w:t>(статья 66.1 Трудового кодекса</w:t>
      </w:r>
      <w:r w:rsidR="004D384B" w:rsidRPr="00B101CF">
        <w:rPr>
          <w:rFonts w:ascii="Times New Roman" w:eastAsia="Times New Roman" w:hAnsi="Times New Roman"/>
          <w:sz w:val="28"/>
          <w:szCs w:val="24"/>
        </w:rPr>
        <w:t xml:space="preserve"> РФ</w:t>
      </w:r>
      <w:r w:rsidRPr="00B101CF">
        <w:rPr>
          <w:rFonts w:ascii="Times New Roman" w:eastAsia="Times New Roman" w:hAnsi="Times New Roman"/>
          <w:sz w:val="28"/>
          <w:szCs w:val="24"/>
        </w:rPr>
        <w:t>)</w:t>
      </w:r>
      <w:r w:rsidR="00B101CF" w:rsidRPr="00B101CF">
        <w:rPr>
          <w:rFonts w:ascii="Times New Roman" w:eastAsia="Times New Roman" w:hAnsi="Times New Roman"/>
          <w:sz w:val="28"/>
          <w:szCs w:val="24"/>
        </w:rPr>
        <w:t>,</w:t>
      </w:r>
      <w:r w:rsidRPr="00B101CF">
        <w:rPr>
          <w:rFonts w:ascii="Times New Roman" w:eastAsia="Times New Roman" w:hAnsi="Times New Roman"/>
          <w:sz w:val="28"/>
          <w:szCs w:val="24"/>
        </w:rPr>
        <w:t xml:space="preserve"> за исключением случаев, если трудовой договор заключается впервые</w:t>
      </w:r>
      <w:proofErr w:type="gramStart"/>
      <w:r w:rsidR="00497E58" w:rsidRPr="00B101CF">
        <w:rPr>
          <w:rFonts w:ascii="Times New Roman" w:eastAsia="Times New Roman" w:hAnsi="Times New Roman"/>
          <w:sz w:val="28"/>
          <w:szCs w:val="24"/>
        </w:rPr>
        <w:t>;</w:t>
      </w:r>
      <w:r w:rsidR="00291968" w:rsidRPr="00B101CF">
        <w:rPr>
          <w:rFonts w:ascii="Times New Roman" w:eastAsia="Times New Roman" w:hAnsi="Times New Roman"/>
          <w:sz w:val="28"/>
          <w:szCs w:val="24"/>
        </w:rPr>
        <w:t>»</w:t>
      </w:r>
      <w:proofErr w:type="gramEnd"/>
      <w:r w:rsidR="00291968" w:rsidRPr="00B101CF">
        <w:rPr>
          <w:rFonts w:ascii="Times New Roman" w:eastAsia="Times New Roman" w:hAnsi="Times New Roman"/>
          <w:sz w:val="28"/>
          <w:szCs w:val="24"/>
        </w:rPr>
        <w:t>.</w:t>
      </w:r>
    </w:p>
    <w:p w:rsidR="00F146FA" w:rsidRDefault="00F146FA" w:rsidP="00F146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4543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1454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4543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4543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15301" w:rsidRDefault="00F146FA" w:rsidP="00F146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3AB0">
        <w:rPr>
          <w:sz w:val="28"/>
          <w:szCs w:val="28"/>
        </w:rPr>
        <w:t xml:space="preserve">2.8. </w:t>
      </w:r>
      <w:r w:rsidR="00651F1A">
        <w:rPr>
          <w:sz w:val="28"/>
          <w:szCs w:val="28"/>
        </w:rPr>
        <w:t xml:space="preserve">При заключении трудового договора впервые работодателем оформляется трудовая книжка (за исключением случаев, </w:t>
      </w:r>
      <w:r w:rsidR="00E53AB0">
        <w:rPr>
          <w:sz w:val="28"/>
          <w:szCs w:val="28"/>
        </w:rPr>
        <w:t>если в соответствии с Трудовым кодексом</w:t>
      </w:r>
      <w:r w:rsidR="00E03AE3">
        <w:rPr>
          <w:sz w:val="28"/>
          <w:szCs w:val="28"/>
        </w:rPr>
        <w:t>,</w:t>
      </w:r>
      <w:r w:rsidR="00E53AB0">
        <w:rPr>
          <w:sz w:val="28"/>
          <w:szCs w:val="28"/>
        </w:rPr>
        <w:t xml:space="preserve"> иным</w:t>
      </w:r>
      <w:r w:rsidR="00E03AE3">
        <w:rPr>
          <w:sz w:val="28"/>
          <w:szCs w:val="28"/>
        </w:rPr>
        <w:t xml:space="preserve"> федеральным</w:t>
      </w:r>
      <w:r w:rsidR="00E53AB0">
        <w:rPr>
          <w:sz w:val="28"/>
          <w:szCs w:val="28"/>
        </w:rPr>
        <w:t xml:space="preserve"> закон</w:t>
      </w:r>
      <w:r w:rsidR="00E03AE3">
        <w:rPr>
          <w:sz w:val="28"/>
          <w:szCs w:val="28"/>
        </w:rPr>
        <w:t>о</w:t>
      </w:r>
      <w:r w:rsidR="00E53AB0">
        <w:rPr>
          <w:sz w:val="28"/>
          <w:szCs w:val="28"/>
        </w:rPr>
        <w:t>м трудовая книжка на работника не оформляется)</w:t>
      </w:r>
      <w:r w:rsidR="00F33081">
        <w:rPr>
          <w:sz w:val="28"/>
          <w:szCs w:val="28"/>
        </w:rPr>
        <w:t xml:space="preserve">. </w:t>
      </w:r>
      <w:proofErr w:type="gramStart"/>
      <w:r w:rsidR="00F33081">
        <w:rPr>
          <w:sz w:val="28"/>
          <w:szCs w:val="28"/>
        </w:rPr>
        <w:t>В случае, если на лицо, поступающее на работу впервые, не был открыт индивидуальный лицевой счет</w:t>
      </w:r>
      <w:r w:rsidR="00915301">
        <w:rPr>
          <w:sz w:val="28"/>
          <w:szCs w:val="28"/>
        </w:rPr>
        <w:t>, работодателем представляются в соответствующий территориальный орган Пенсионного фонда Российской Федерации</w:t>
      </w:r>
      <w:r w:rsidR="00E53AB0">
        <w:rPr>
          <w:sz w:val="28"/>
          <w:szCs w:val="28"/>
        </w:rPr>
        <w:t xml:space="preserve"> </w:t>
      </w:r>
      <w:r w:rsidR="00915301">
        <w:rPr>
          <w:sz w:val="28"/>
          <w:szCs w:val="28"/>
        </w:rPr>
        <w:t>сведения, необходимые для регистрации</w:t>
      </w:r>
      <w:proofErr w:type="gramEnd"/>
      <w:r w:rsidR="00915301">
        <w:rPr>
          <w:sz w:val="28"/>
          <w:szCs w:val="28"/>
        </w:rPr>
        <w:t xml:space="preserve"> указанного лица в системе индивидуального (персонифицированного) учета</w:t>
      </w:r>
      <w:proofErr w:type="gramStart"/>
      <w:r w:rsidR="00915301">
        <w:rPr>
          <w:sz w:val="28"/>
          <w:szCs w:val="28"/>
        </w:rPr>
        <w:t xml:space="preserve">.». </w:t>
      </w:r>
      <w:proofErr w:type="gramEnd"/>
    </w:p>
    <w:p w:rsidR="00EF61A9" w:rsidRDefault="00EF61A9" w:rsidP="00BE30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Дополнить пунктом 2.8.1.</w:t>
      </w:r>
      <w:r w:rsidR="002436ED">
        <w:rPr>
          <w:sz w:val="28"/>
          <w:szCs w:val="28"/>
        </w:rPr>
        <w:t xml:space="preserve"> следующего содержания:</w:t>
      </w:r>
    </w:p>
    <w:p w:rsidR="00BE3088" w:rsidRPr="00BE3088" w:rsidRDefault="002436ED" w:rsidP="00BE30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2.8.1. </w:t>
      </w:r>
      <w:r w:rsidR="00BE3088" w:rsidRPr="00BE3088">
        <w:rPr>
          <w:sz w:val="28"/>
          <w:szCs w:val="28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</w:t>
      </w:r>
      <w:r w:rsidR="009769BE">
        <w:rPr>
          <w:sz w:val="28"/>
          <w:szCs w:val="28"/>
        </w:rPr>
        <w:t xml:space="preserve"> </w:t>
      </w:r>
      <w:hyperlink r:id="rId6" w:anchor="/document/10106192/entry/0" w:history="1">
        <w:r w:rsidR="00BE3088" w:rsidRPr="00BE3088">
          <w:rPr>
            <w:sz w:val="28"/>
            <w:szCs w:val="28"/>
          </w:rPr>
          <w:t>законодательством</w:t>
        </w:r>
      </w:hyperlink>
      <w:r w:rsidR="009769BE">
        <w:rPr>
          <w:sz w:val="28"/>
          <w:szCs w:val="28"/>
        </w:rPr>
        <w:t xml:space="preserve"> </w:t>
      </w:r>
      <w:r w:rsidR="00BE3088" w:rsidRPr="00BE3088">
        <w:rPr>
          <w:sz w:val="28"/>
          <w:szCs w:val="28"/>
        </w:rPr>
        <w:t>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BE3088" w:rsidRPr="00BE3088" w:rsidRDefault="00BE3088" w:rsidP="00BE30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088">
        <w:rPr>
          <w:sz w:val="28"/>
          <w:szCs w:val="28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</w:t>
      </w:r>
      <w:r w:rsidRPr="00BE3088">
        <w:rPr>
          <w:sz w:val="28"/>
          <w:szCs w:val="28"/>
        </w:rPr>
        <w:lastRenderedPageBreak/>
        <w:t xml:space="preserve">указанием основания и причины прекращения трудового договора, другая предусмотренная </w:t>
      </w:r>
      <w:r>
        <w:rPr>
          <w:sz w:val="28"/>
          <w:szCs w:val="28"/>
        </w:rPr>
        <w:t>Трудовым к</w:t>
      </w:r>
      <w:r w:rsidRPr="00BE3088">
        <w:rPr>
          <w:sz w:val="28"/>
          <w:szCs w:val="28"/>
        </w:rPr>
        <w:t>одексом, иным федеральным законом информация.</w:t>
      </w:r>
    </w:p>
    <w:p w:rsidR="00BE3088" w:rsidRPr="00BE3088" w:rsidRDefault="00BE3088" w:rsidP="00BE30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088">
        <w:rPr>
          <w:sz w:val="28"/>
          <w:szCs w:val="28"/>
        </w:rPr>
        <w:t xml:space="preserve">В случаях, установленных </w:t>
      </w:r>
      <w:r w:rsidR="00EF61A9">
        <w:rPr>
          <w:sz w:val="28"/>
          <w:szCs w:val="28"/>
        </w:rPr>
        <w:t>Трудовым к</w:t>
      </w:r>
      <w:r w:rsidRPr="00BE3088">
        <w:rPr>
          <w:sz w:val="28"/>
          <w:szCs w:val="28"/>
        </w:rPr>
        <w:t xml:space="preserve">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</w:t>
      </w:r>
      <w:r w:rsidR="00EF61A9">
        <w:rPr>
          <w:sz w:val="28"/>
          <w:szCs w:val="28"/>
        </w:rPr>
        <w:t>Трудовым к</w:t>
      </w:r>
      <w:r w:rsidRPr="00BE3088">
        <w:rPr>
          <w:sz w:val="28"/>
          <w:szCs w:val="28"/>
        </w:rPr>
        <w:t>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</w:t>
      </w:r>
      <w:proofErr w:type="gramStart"/>
      <w:r w:rsidRPr="00BE3088">
        <w:rPr>
          <w:sz w:val="28"/>
          <w:szCs w:val="28"/>
        </w:rPr>
        <w:t>.</w:t>
      </w:r>
      <w:r w:rsidR="002436ED">
        <w:rPr>
          <w:sz w:val="28"/>
          <w:szCs w:val="28"/>
        </w:rPr>
        <w:t>».</w:t>
      </w:r>
      <w:proofErr w:type="gramEnd"/>
    </w:p>
    <w:p w:rsidR="00F146FA" w:rsidRDefault="002436ED" w:rsidP="00F14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1.4</w:t>
      </w:r>
      <w:r w:rsidR="00F146FA">
        <w:rPr>
          <w:rFonts w:ascii="Times New Roman" w:eastAsia="Times New Roman" w:hAnsi="Times New Roman"/>
          <w:sz w:val="28"/>
          <w:szCs w:val="24"/>
        </w:rPr>
        <w:t xml:space="preserve">. Пункт. </w:t>
      </w:r>
      <w:r w:rsidR="00E53AB0">
        <w:rPr>
          <w:rFonts w:ascii="Times New Roman" w:eastAsia="Times New Roman" w:hAnsi="Times New Roman"/>
          <w:sz w:val="28"/>
          <w:szCs w:val="24"/>
        </w:rPr>
        <w:t>2.9</w:t>
      </w:r>
      <w:r w:rsidR="00F146FA">
        <w:rPr>
          <w:rFonts w:ascii="Times New Roman" w:eastAsia="Times New Roman" w:hAnsi="Times New Roman"/>
          <w:sz w:val="28"/>
          <w:szCs w:val="24"/>
        </w:rPr>
        <w:t>. изложить в следующей редакции:</w:t>
      </w:r>
    </w:p>
    <w:p w:rsidR="000F0F59" w:rsidRDefault="00F146FA" w:rsidP="00264C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3A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53AB0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proofErr w:type="gramStart"/>
      <w:r w:rsidR="0093539C">
        <w:rPr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 работодатель </w:t>
      </w:r>
      <w:r w:rsidR="00915301">
        <w:rPr>
          <w:sz w:val="28"/>
          <w:szCs w:val="28"/>
        </w:rPr>
        <w:t xml:space="preserve">обязан </w:t>
      </w:r>
      <w:r w:rsidR="0093539C">
        <w:rPr>
          <w:sz w:val="28"/>
          <w:szCs w:val="28"/>
        </w:rPr>
        <w:t>по письменному заявлению этого лица (с указанием причины отсутствия трудовой книжки) оф</w:t>
      </w:r>
      <w:r w:rsidR="00264C3C">
        <w:rPr>
          <w:sz w:val="28"/>
          <w:szCs w:val="28"/>
        </w:rPr>
        <w:t>о</w:t>
      </w:r>
      <w:r w:rsidR="0093539C">
        <w:rPr>
          <w:sz w:val="28"/>
          <w:szCs w:val="28"/>
        </w:rPr>
        <w:t>рм</w:t>
      </w:r>
      <w:r w:rsidR="00915301">
        <w:rPr>
          <w:sz w:val="28"/>
          <w:szCs w:val="28"/>
        </w:rPr>
        <w:t>ить</w:t>
      </w:r>
      <w:r w:rsidR="0093539C">
        <w:rPr>
          <w:sz w:val="28"/>
          <w:szCs w:val="28"/>
        </w:rPr>
        <w:t xml:space="preserve"> новую труд</w:t>
      </w:r>
      <w:r w:rsidR="00264C3C">
        <w:rPr>
          <w:sz w:val="28"/>
          <w:szCs w:val="28"/>
        </w:rPr>
        <w:t>о</w:t>
      </w:r>
      <w:r w:rsidR="0093539C">
        <w:rPr>
          <w:sz w:val="28"/>
          <w:szCs w:val="28"/>
        </w:rPr>
        <w:t>вую книжку</w:t>
      </w:r>
      <w:r w:rsidR="00264C3C">
        <w:rPr>
          <w:sz w:val="28"/>
          <w:szCs w:val="28"/>
        </w:rPr>
        <w:t xml:space="preserve"> (за исключением случаев, если в соответствии с Трудовым кодексом, и иным федеральным законом трудовая к</w:t>
      </w:r>
      <w:r w:rsidR="00497E58">
        <w:rPr>
          <w:sz w:val="28"/>
          <w:szCs w:val="28"/>
        </w:rPr>
        <w:t xml:space="preserve">нижка на работника не </w:t>
      </w:r>
      <w:r w:rsidR="003905CB">
        <w:rPr>
          <w:sz w:val="28"/>
          <w:szCs w:val="28"/>
        </w:rPr>
        <w:t>ведется</w:t>
      </w:r>
      <w:r w:rsidR="00291200">
        <w:rPr>
          <w:sz w:val="28"/>
          <w:szCs w:val="28"/>
        </w:rPr>
        <w:t>).</w:t>
      </w:r>
      <w:r w:rsidR="00264C3C">
        <w:rPr>
          <w:sz w:val="28"/>
          <w:szCs w:val="28"/>
        </w:rPr>
        <w:t>»</w:t>
      </w:r>
      <w:r w:rsidR="00497E58">
        <w:rPr>
          <w:sz w:val="28"/>
          <w:szCs w:val="28"/>
        </w:rPr>
        <w:t>.</w:t>
      </w:r>
      <w:r w:rsidR="000F0F59">
        <w:rPr>
          <w:sz w:val="28"/>
          <w:szCs w:val="28"/>
        </w:rPr>
        <w:t xml:space="preserve"> </w:t>
      </w:r>
      <w:proofErr w:type="gramEnd"/>
    </w:p>
    <w:p w:rsidR="00264C3C" w:rsidRDefault="002436ED" w:rsidP="002D3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64C3C">
        <w:rPr>
          <w:sz w:val="28"/>
          <w:szCs w:val="28"/>
        </w:rPr>
        <w:t xml:space="preserve">. Пункт </w:t>
      </w:r>
      <w:r w:rsidR="0050156A">
        <w:rPr>
          <w:sz w:val="28"/>
          <w:szCs w:val="28"/>
        </w:rPr>
        <w:t xml:space="preserve">2.36. </w:t>
      </w:r>
      <w:r w:rsidR="00264C3C">
        <w:rPr>
          <w:sz w:val="28"/>
          <w:szCs w:val="28"/>
        </w:rPr>
        <w:t xml:space="preserve">изложить в </w:t>
      </w:r>
      <w:r w:rsidR="00E07E4B">
        <w:rPr>
          <w:sz w:val="28"/>
          <w:szCs w:val="28"/>
        </w:rPr>
        <w:t>следующей</w:t>
      </w:r>
      <w:r w:rsidR="00264C3C">
        <w:rPr>
          <w:sz w:val="28"/>
          <w:szCs w:val="28"/>
        </w:rPr>
        <w:t xml:space="preserve"> редакции:</w:t>
      </w:r>
    </w:p>
    <w:p w:rsidR="00BA3F51" w:rsidRDefault="0050156A" w:rsidP="00BA3F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«2.36. </w:t>
      </w:r>
      <w:r w:rsidRPr="007E00F8">
        <w:rPr>
          <w:color w:val="22272F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</w:t>
      </w:r>
      <w:r>
        <w:rPr>
          <w:color w:val="22272F"/>
          <w:sz w:val="28"/>
          <w:szCs w:val="28"/>
        </w:rPr>
        <w:t xml:space="preserve">ыдать работнику трудовую книжку или предоставить сведения о трудовой деятельности </w:t>
      </w:r>
      <w:r w:rsidR="00032AEB">
        <w:rPr>
          <w:color w:val="22272F"/>
          <w:sz w:val="28"/>
          <w:szCs w:val="28"/>
        </w:rPr>
        <w:t xml:space="preserve">(статья 66.1 Трудового кодекса) </w:t>
      </w:r>
      <w:r w:rsidR="00780F69">
        <w:rPr>
          <w:color w:val="22272F"/>
          <w:sz w:val="28"/>
          <w:szCs w:val="28"/>
        </w:rPr>
        <w:t>у данного работодателя</w:t>
      </w:r>
      <w:r w:rsidR="00032AEB">
        <w:rPr>
          <w:color w:val="22272F"/>
          <w:sz w:val="28"/>
          <w:szCs w:val="28"/>
        </w:rPr>
        <w:t xml:space="preserve">, выдать </w:t>
      </w:r>
      <w:r w:rsidRPr="007E00F8">
        <w:rPr>
          <w:color w:val="22272F"/>
          <w:sz w:val="28"/>
          <w:szCs w:val="28"/>
        </w:rPr>
        <w:t>другие документы, связанные с работой, по письменному заявлению работника и произвести с ним окончательный расчет</w:t>
      </w:r>
      <w:proofErr w:type="gramStart"/>
      <w:r w:rsidR="00C55E0D">
        <w:rPr>
          <w:color w:val="22272F"/>
          <w:sz w:val="28"/>
          <w:szCs w:val="28"/>
        </w:rPr>
        <w:t>.</w:t>
      </w:r>
      <w:r w:rsidR="00BA3F51">
        <w:rPr>
          <w:color w:val="22272F"/>
          <w:sz w:val="28"/>
          <w:szCs w:val="28"/>
        </w:rPr>
        <w:t>»</w:t>
      </w:r>
      <w:r w:rsidR="00497E58">
        <w:rPr>
          <w:color w:val="22272F"/>
          <w:sz w:val="28"/>
          <w:szCs w:val="28"/>
        </w:rPr>
        <w:t>.</w:t>
      </w:r>
      <w:proofErr w:type="gramEnd"/>
    </w:p>
    <w:p w:rsidR="00BA3F51" w:rsidRDefault="002436ED" w:rsidP="00BA3F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1.6</w:t>
      </w:r>
      <w:r w:rsidR="00BA3F51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</w:t>
      </w:r>
      <w:r w:rsidR="00BA3F51">
        <w:rPr>
          <w:color w:val="22272F"/>
          <w:sz w:val="28"/>
          <w:szCs w:val="28"/>
        </w:rPr>
        <w:t xml:space="preserve">Пункт 2.41. изложить в </w:t>
      </w:r>
      <w:r w:rsidR="00E07E4B">
        <w:rPr>
          <w:color w:val="22272F"/>
          <w:sz w:val="28"/>
          <w:szCs w:val="28"/>
        </w:rPr>
        <w:t>следующей</w:t>
      </w:r>
      <w:r w:rsidR="00BA3F51">
        <w:rPr>
          <w:color w:val="22272F"/>
          <w:sz w:val="28"/>
          <w:szCs w:val="28"/>
        </w:rPr>
        <w:t xml:space="preserve"> редакции:</w:t>
      </w:r>
    </w:p>
    <w:p w:rsidR="00BA3F51" w:rsidRDefault="00BA3F51" w:rsidP="00BA3F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«2.41. </w:t>
      </w:r>
      <w:r w:rsidRPr="009D50D4">
        <w:rPr>
          <w:color w:val="22272F"/>
          <w:sz w:val="28"/>
          <w:szCs w:val="28"/>
        </w:rPr>
        <w:t xml:space="preserve">В день прекращения трудового договора работодатель обязан выдать работнику трудовую книжку </w:t>
      </w:r>
      <w:r>
        <w:rPr>
          <w:color w:val="22272F"/>
          <w:sz w:val="28"/>
          <w:szCs w:val="28"/>
        </w:rPr>
        <w:t xml:space="preserve">или предоставить сведения о трудовой деятельности </w:t>
      </w:r>
      <w:r w:rsidR="00887BEB">
        <w:rPr>
          <w:color w:val="22272F"/>
          <w:sz w:val="28"/>
          <w:szCs w:val="28"/>
        </w:rPr>
        <w:t>(</w:t>
      </w:r>
      <w:r w:rsidR="00A27678">
        <w:rPr>
          <w:color w:val="22272F"/>
          <w:sz w:val="28"/>
          <w:szCs w:val="28"/>
        </w:rPr>
        <w:t xml:space="preserve">статья 66.1 Трудового кодекса) </w:t>
      </w:r>
      <w:r>
        <w:rPr>
          <w:color w:val="22272F"/>
          <w:sz w:val="28"/>
          <w:szCs w:val="28"/>
        </w:rPr>
        <w:t xml:space="preserve">у данного работодателя </w:t>
      </w:r>
      <w:r w:rsidRPr="009D50D4">
        <w:rPr>
          <w:color w:val="22272F"/>
          <w:sz w:val="28"/>
          <w:szCs w:val="28"/>
        </w:rPr>
        <w:t>и произвести с ним расчет в соответствии со </w:t>
      </w:r>
      <w:hyperlink r:id="rId7" w:anchor="/document/12125268/entry/140" w:history="1">
        <w:r w:rsidRPr="009D50D4">
          <w:rPr>
            <w:color w:val="22272F"/>
            <w:sz w:val="28"/>
            <w:szCs w:val="28"/>
          </w:rPr>
          <w:t>статьей 140</w:t>
        </w:r>
      </w:hyperlink>
      <w:r w:rsidRPr="009D50D4">
        <w:rPr>
          <w:color w:val="22272F"/>
          <w:sz w:val="28"/>
          <w:szCs w:val="28"/>
        </w:rPr>
        <w:t xml:space="preserve"> Трудового кодекса. По письменному заявлению работника работодатель также обязан выдать ему заверенные надлежащим образом копии </w:t>
      </w:r>
      <w:r w:rsidR="00497E58">
        <w:rPr>
          <w:color w:val="22272F"/>
          <w:sz w:val="28"/>
          <w:szCs w:val="28"/>
        </w:rPr>
        <w:t>документов, связанных с работой</w:t>
      </w:r>
      <w:proofErr w:type="gramStart"/>
      <w:r w:rsidR="00C2562D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</w:t>
      </w:r>
      <w:r w:rsidR="00497E58">
        <w:rPr>
          <w:color w:val="22272F"/>
          <w:sz w:val="28"/>
          <w:szCs w:val="28"/>
        </w:rPr>
        <w:t>.</w:t>
      </w:r>
      <w:proofErr w:type="gramEnd"/>
    </w:p>
    <w:p w:rsidR="00BA3F51" w:rsidRDefault="00BA3F51" w:rsidP="001766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</w:t>
      </w:r>
      <w:r w:rsidR="002436ED">
        <w:rPr>
          <w:color w:val="22272F"/>
          <w:sz w:val="28"/>
          <w:szCs w:val="28"/>
        </w:rPr>
        <w:t>7</w:t>
      </w:r>
      <w:r>
        <w:rPr>
          <w:color w:val="22272F"/>
          <w:sz w:val="28"/>
          <w:szCs w:val="28"/>
        </w:rPr>
        <w:t xml:space="preserve">. Пункт 2.42. изложить в </w:t>
      </w:r>
      <w:r w:rsidR="00E07E4B">
        <w:rPr>
          <w:color w:val="22272F"/>
          <w:sz w:val="28"/>
          <w:szCs w:val="28"/>
        </w:rPr>
        <w:t>следующей</w:t>
      </w:r>
      <w:r>
        <w:rPr>
          <w:color w:val="22272F"/>
          <w:sz w:val="28"/>
          <w:szCs w:val="28"/>
        </w:rPr>
        <w:t xml:space="preserve"> ре</w:t>
      </w:r>
      <w:r w:rsidR="00E07E4B">
        <w:rPr>
          <w:color w:val="22272F"/>
          <w:sz w:val="28"/>
          <w:szCs w:val="28"/>
        </w:rPr>
        <w:t>дакции:</w:t>
      </w:r>
    </w:p>
    <w:p w:rsidR="00E07E4B" w:rsidRDefault="00E07E4B" w:rsidP="00BA3F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«2.42. </w:t>
      </w:r>
      <w:proofErr w:type="gramStart"/>
      <w:r w:rsidRPr="009D50D4">
        <w:rPr>
          <w:color w:val="22272F"/>
          <w:sz w:val="28"/>
          <w:szCs w:val="28"/>
        </w:rPr>
        <w:t xml:space="preserve">Запись в трудовую книжку </w:t>
      </w:r>
      <w:r>
        <w:rPr>
          <w:color w:val="22272F"/>
          <w:sz w:val="28"/>
          <w:szCs w:val="28"/>
        </w:rPr>
        <w:t xml:space="preserve">и внесение информации в сведения о трудовой деятельности </w:t>
      </w:r>
      <w:r w:rsidR="00887BEB">
        <w:rPr>
          <w:color w:val="22272F"/>
          <w:sz w:val="28"/>
          <w:szCs w:val="28"/>
        </w:rPr>
        <w:t xml:space="preserve">(статья 66.1 Трудового кодекса) </w:t>
      </w:r>
      <w:r w:rsidRPr="009D50D4">
        <w:rPr>
          <w:color w:val="22272F"/>
          <w:sz w:val="28"/>
          <w:szCs w:val="28"/>
        </w:rPr>
        <w:t>об основании и о причине прекращения трудового договора должн</w:t>
      </w:r>
      <w:r w:rsidR="00887BEB">
        <w:rPr>
          <w:color w:val="22272F"/>
          <w:sz w:val="28"/>
          <w:szCs w:val="28"/>
        </w:rPr>
        <w:t>ы</w:t>
      </w:r>
      <w:r w:rsidRPr="009D50D4">
        <w:rPr>
          <w:color w:val="22272F"/>
          <w:sz w:val="28"/>
          <w:szCs w:val="28"/>
        </w:rPr>
        <w:t xml:space="preserve"> производиться в точном соответств</w:t>
      </w:r>
      <w:bookmarkStart w:id="0" w:name="_GoBack"/>
      <w:bookmarkEnd w:id="0"/>
      <w:r w:rsidRPr="009D50D4">
        <w:rPr>
          <w:color w:val="22272F"/>
          <w:sz w:val="28"/>
          <w:szCs w:val="28"/>
        </w:rPr>
        <w:t>ии с формулировками Трудового кодекса</w:t>
      </w:r>
      <w:r w:rsidR="00780F69">
        <w:rPr>
          <w:color w:val="22272F"/>
          <w:sz w:val="28"/>
          <w:szCs w:val="28"/>
        </w:rPr>
        <w:t xml:space="preserve"> </w:t>
      </w:r>
      <w:r w:rsidRPr="009D50D4">
        <w:rPr>
          <w:color w:val="22272F"/>
          <w:sz w:val="28"/>
          <w:szCs w:val="28"/>
        </w:rPr>
        <w:t>или иного федерального закона и со ссылкой на соответствующие статью, часть статьи, пункт статьи Трудового кодекс</w:t>
      </w:r>
      <w:r w:rsidR="00497E58">
        <w:rPr>
          <w:color w:val="22272F"/>
          <w:sz w:val="28"/>
          <w:szCs w:val="28"/>
        </w:rPr>
        <w:t>а или иного федерального закона</w:t>
      </w:r>
      <w:r w:rsidR="006A3ABF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</w:t>
      </w:r>
      <w:r w:rsidR="00497E58">
        <w:rPr>
          <w:color w:val="22272F"/>
          <w:sz w:val="28"/>
          <w:szCs w:val="28"/>
        </w:rPr>
        <w:t>.</w:t>
      </w:r>
      <w:proofErr w:type="gramEnd"/>
    </w:p>
    <w:p w:rsidR="00E07E4B" w:rsidRDefault="00E07E4B" w:rsidP="001766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</w:t>
      </w:r>
      <w:r w:rsidR="002436ED">
        <w:rPr>
          <w:color w:val="22272F"/>
          <w:sz w:val="28"/>
          <w:szCs w:val="28"/>
        </w:rPr>
        <w:t>8</w:t>
      </w:r>
      <w:r>
        <w:rPr>
          <w:color w:val="22272F"/>
          <w:sz w:val="28"/>
          <w:szCs w:val="28"/>
        </w:rPr>
        <w:t xml:space="preserve">. Пункт 2.43. изложить в следующей редакции: </w:t>
      </w:r>
    </w:p>
    <w:p w:rsidR="00E07E4B" w:rsidRDefault="00E07E4B" w:rsidP="00E07E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«2.43. </w:t>
      </w:r>
      <w:proofErr w:type="gramStart"/>
      <w:r w:rsidRPr="009D50D4">
        <w:rPr>
          <w:color w:val="22272F"/>
          <w:sz w:val="28"/>
          <w:szCs w:val="28"/>
        </w:rPr>
        <w:t xml:space="preserve">В случае, </w:t>
      </w:r>
      <w:r w:rsidR="00F46A43">
        <w:rPr>
          <w:color w:val="22272F"/>
          <w:sz w:val="28"/>
          <w:szCs w:val="28"/>
        </w:rPr>
        <w:t>если</w:t>
      </w:r>
      <w:r w:rsidRPr="009D50D4">
        <w:rPr>
          <w:color w:val="22272F"/>
          <w:sz w:val="28"/>
          <w:szCs w:val="28"/>
        </w:rPr>
        <w:t xml:space="preserve"> в день прекращения трудового договора выдать </w:t>
      </w:r>
      <w:r w:rsidR="00F46A43">
        <w:rPr>
          <w:color w:val="22272F"/>
          <w:sz w:val="28"/>
          <w:szCs w:val="28"/>
        </w:rPr>
        <w:t xml:space="preserve">работнику </w:t>
      </w:r>
      <w:r w:rsidRPr="009D50D4">
        <w:rPr>
          <w:color w:val="22272F"/>
          <w:sz w:val="28"/>
          <w:szCs w:val="28"/>
        </w:rPr>
        <w:t xml:space="preserve">трудовую книжку </w:t>
      </w:r>
      <w:r w:rsidR="00F46A43">
        <w:rPr>
          <w:color w:val="22272F"/>
          <w:sz w:val="28"/>
          <w:szCs w:val="28"/>
        </w:rPr>
        <w:t>или предоставить сведения о трудовой деят</w:t>
      </w:r>
      <w:r w:rsidR="002102D9">
        <w:rPr>
          <w:color w:val="22272F"/>
          <w:sz w:val="28"/>
          <w:szCs w:val="28"/>
        </w:rPr>
        <w:t>ельности у данного работодателя</w:t>
      </w:r>
      <w:r w:rsidRPr="009D50D4">
        <w:rPr>
          <w:color w:val="22272F"/>
          <w:sz w:val="28"/>
          <w:szCs w:val="28"/>
        </w:rPr>
        <w:t xml:space="preserve"> невозможно в связи с отсутствием </w:t>
      </w:r>
      <w:r w:rsidR="00677E8B">
        <w:rPr>
          <w:color w:val="22272F"/>
          <w:sz w:val="28"/>
          <w:szCs w:val="28"/>
        </w:rPr>
        <w:t xml:space="preserve">работника </w:t>
      </w:r>
      <w:r w:rsidRPr="009D50D4">
        <w:rPr>
          <w:color w:val="22272F"/>
          <w:sz w:val="28"/>
          <w:szCs w:val="28"/>
        </w:rPr>
        <w:t xml:space="preserve">либо </w:t>
      </w:r>
      <w:r w:rsidR="00677E8B">
        <w:rPr>
          <w:color w:val="22272F"/>
          <w:sz w:val="28"/>
          <w:szCs w:val="28"/>
        </w:rPr>
        <w:t xml:space="preserve">его </w:t>
      </w:r>
      <w:r w:rsidRPr="009D50D4">
        <w:rPr>
          <w:color w:val="22272F"/>
          <w:sz w:val="28"/>
          <w:szCs w:val="28"/>
        </w:rPr>
        <w:t xml:space="preserve">отказом от </w:t>
      </w:r>
      <w:r w:rsidR="00677E8B">
        <w:rPr>
          <w:color w:val="22272F"/>
          <w:sz w:val="28"/>
          <w:szCs w:val="28"/>
        </w:rPr>
        <w:t>их</w:t>
      </w:r>
      <w:r w:rsidRPr="009D50D4">
        <w:rPr>
          <w:color w:val="22272F"/>
          <w:sz w:val="28"/>
          <w:szCs w:val="28"/>
        </w:rPr>
        <w:t xml:space="preserve">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</w:t>
      </w:r>
      <w:r w:rsidR="00677E8B">
        <w:rPr>
          <w:color w:val="22272F"/>
          <w:sz w:val="28"/>
          <w:szCs w:val="28"/>
        </w:rPr>
        <w:t xml:space="preserve"> или направить работнику по почте заказным письмом с</w:t>
      </w:r>
      <w:proofErr w:type="gramEnd"/>
      <w:r w:rsidR="00677E8B">
        <w:rPr>
          <w:color w:val="22272F"/>
          <w:sz w:val="28"/>
          <w:szCs w:val="28"/>
        </w:rPr>
        <w:t xml:space="preserve"> уведомлением сведения о трудовой деятельности за период работы у данного работодателя на бумажном носителе,</w:t>
      </w:r>
      <w:r w:rsidR="002102D9">
        <w:rPr>
          <w:color w:val="22272F"/>
          <w:sz w:val="28"/>
          <w:szCs w:val="28"/>
        </w:rPr>
        <w:t xml:space="preserve"> заверенные надлежащим образом.</w:t>
      </w:r>
      <w:r w:rsidRPr="009D50D4">
        <w:rPr>
          <w:color w:val="22272F"/>
          <w:sz w:val="28"/>
          <w:szCs w:val="28"/>
        </w:rPr>
        <w:t xml:space="preserve"> Со дня направления указанн</w:t>
      </w:r>
      <w:r w:rsidR="002102D9">
        <w:rPr>
          <w:color w:val="22272F"/>
          <w:sz w:val="28"/>
          <w:szCs w:val="28"/>
        </w:rPr>
        <w:t>ых</w:t>
      </w:r>
      <w:r w:rsidRPr="009D50D4">
        <w:rPr>
          <w:color w:val="22272F"/>
          <w:sz w:val="28"/>
          <w:szCs w:val="28"/>
        </w:rPr>
        <w:t xml:space="preserve"> уведомления </w:t>
      </w:r>
      <w:r w:rsidR="002102D9">
        <w:rPr>
          <w:color w:val="22272F"/>
          <w:sz w:val="28"/>
          <w:szCs w:val="28"/>
        </w:rPr>
        <w:t xml:space="preserve">или письма </w:t>
      </w:r>
      <w:r w:rsidRPr="009D50D4">
        <w:rPr>
          <w:color w:val="22272F"/>
          <w:sz w:val="28"/>
          <w:szCs w:val="28"/>
        </w:rPr>
        <w:t>работодатель освобождается от ответственности за задержку выдачи трудовой книжки</w:t>
      </w:r>
      <w:r w:rsidR="002102D9">
        <w:rPr>
          <w:color w:val="22272F"/>
          <w:sz w:val="28"/>
          <w:szCs w:val="28"/>
        </w:rPr>
        <w:t xml:space="preserve"> или представления сведений о трудовой деятельности у данного работодателя</w:t>
      </w:r>
      <w:r w:rsidRPr="009D50D4">
        <w:rPr>
          <w:color w:val="22272F"/>
          <w:sz w:val="28"/>
          <w:szCs w:val="28"/>
        </w:rPr>
        <w:t xml:space="preserve">. </w:t>
      </w:r>
      <w:proofErr w:type="gramStart"/>
      <w:r w:rsidRPr="009D50D4">
        <w:rPr>
          <w:color w:val="22272F"/>
          <w:sz w:val="28"/>
          <w:szCs w:val="28"/>
        </w:rPr>
        <w:t>Работодатель также не несет ответственности за задержку выдачи трудовой книжки</w:t>
      </w:r>
      <w:r w:rsidR="00A405F9">
        <w:rPr>
          <w:color w:val="22272F"/>
          <w:sz w:val="28"/>
          <w:szCs w:val="28"/>
        </w:rPr>
        <w:t xml:space="preserve"> или за задержку предоставления сведений о трудовой деятельн</w:t>
      </w:r>
      <w:r w:rsidR="009D15E5">
        <w:rPr>
          <w:color w:val="22272F"/>
          <w:sz w:val="28"/>
          <w:szCs w:val="28"/>
        </w:rPr>
        <w:t>о</w:t>
      </w:r>
      <w:r w:rsidR="00A405F9">
        <w:rPr>
          <w:color w:val="22272F"/>
          <w:sz w:val="28"/>
          <w:szCs w:val="28"/>
        </w:rPr>
        <w:t>сти у данного работодателя</w:t>
      </w:r>
      <w:r w:rsidRPr="009D50D4">
        <w:rPr>
          <w:color w:val="22272F"/>
          <w:sz w:val="28"/>
          <w:szCs w:val="28"/>
        </w:rPr>
        <w:t xml:space="preserve">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 </w:t>
      </w:r>
      <w:hyperlink r:id="rId8" w:anchor="/document/12125268/entry/8161" w:history="1">
        <w:r w:rsidRPr="009D50D4">
          <w:rPr>
            <w:color w:val="22272F"/>
            <w:sz w:val="28"/>
            <w:szCs w:val="28"/>
          </w:rPr>
          <w:t>подпунктом "а" пункта 6 части первой статьи 81</w:t>
        </w:r>
      </w:hyperlink>
      <w:r w:rsidRPr="009D50D4">
        <w:rPr>
          <w:color w:val="22272F"/>
          <w:sz w:val="28"/>
          <w:szCs w:val="28"/>
        </w:rPr>
        <w:t> или </w:t>
      </w:r>
      <w:hyperlink r:id="rId9" w:anchor="/document/12125268/entry/834" w:history="1">
        <w:r w:rsidRPr="009D50D4">
          <w:rPr>
            <w:color w:val="22272F"/>
            <w:sz w:val="28"/>
            <w:szCs w:val="28"/>
          </w:rPr>
          <w:t>пунктом 4 части первой статьи 83</w:t>
        </w:r>
      </w:hyperlink>
      <w:r w:rsidRPr="009D50D4">
        <w:rPr>
          <w:color w:val="22272F"/>
          <w:sz w:val="28"/>
          <w:szCs w:val="28"/>
        </w:rPr>
        <w:t> Трудового кодекса, и при увольнении женщины</w:t>
      </w:r>
      <w:proofErr w:type="gramEnd"/>
      <w:r w:rsidRPr="009D50D4">
        <w:rPr>
          <w:color w:val="22272F"/>
          <w:sz w:val="28"/>
          <w:szCs w:val="28"/>
        </w:rPr>
        <w:t xml:space="preserve">, срок действия трудового </w:t>
      </w:r>
      <w:proofErr w:type="gramStart"/>
      <w:r w:rsidRPr="009D50D4">
        <w:rPr>
          <w:color w:val="22272F"/>
          <w:sz w:val="28"/>
          <w:szCs w:val="28"/>
        </w:rPr>
        <w:t>договора</w:t>
      </w:r>
      <w:proofErr w:type="gramEnd"/>
      <w:r w:rsidRPr="009D50D4">
        <w:rPr>
          <w:color w:val="22272F"/>
          <w:sz w:val="28"/>
          <w:szCs w:val="28"/>
        </w:rPr>
        <w:t xml:space="preserve"> с которой был продлен до окончания беременности или до окончания отпуска по беременности и родам в соответствии с </w:t>
      </w:r>
      <w:hyperlink r:id="rId10" w:anchor="/document/12125268/entry/26102" w:history="1">
        <w:r w:rsidRPr="009D50D4">
          <w:rPr>
            <w:color w:val="22272F"/>
            <w:sz w:val="28"/>
            <w:szCs w:val="28"/>
          </w:rPr>
          <w:t>частью второй статьи 261</w:t>
        </w:r>
      </w:hyperlink>
      <w:r w:rsidRPr="009D50D4">
        <w:rPr>
          <w:color w:val="22272F"/>
          <w:sz w:val="28"/>
          <w:szCs w:val="28"/>
        </w:rPr>
        <w:t xml:space="preserve"> Трудового кодекса. </w:t>
      </w:r>
      <w:proofErr w:type="gramStart"/>
      <w:r w:rsidRPr="009D50D4">
        <w:rPr>
          <w:color w:val="22272F"/>
          <w:sz w:val="28"/>
          <w:szCs w:val="28"/>
        </w:rPr>
        <w:t>По письменному обращению работника, не получившего трудов</w:t>
      </w:r>
      <w:r w:rsidR="006C1F66">
        <w:rPr>
          <w:color w:val="22272F"/>
          <w:sz w:val="28"/>
          <w:szCs w:val="28"/>
        </w:rPr>
        <w:t>ой</w:t>
      </w:r>
      <w:r w:rsidRPr="009D50D4">
        <w:rPr>
          <w:color w:val="22272F"/>
          <w:sz w:val="28"/>
          <w:szCs w:val="28"/>
        </w:rPr>
        <w:t xml:space="preserve"> книжк</w:t>
      </w:r>
      <w:r w:rsidR="006C1F66">
        <w:rPr>
          <w:color w:val="22272F"/>
          <w:sz w:val="28"/>
          <w:szCs w:val="28"/>
        </w:rPr>
        <w:t>и</w:t>
      </w:r>
      <w:r w:rsidRPr="009D50D4">
        <w:rPr>
          <w:color w:val="22272F"/>
          <w:sz w:val="28"/>
          <w:szCs w:val="28"/>
        </w:rPr>
        <w:t xml:space="preserve"> после увольнения, работодатель обязан выдать ее не позднее трех рабочих </w:t>
      </w:r>
      <w:r w:rsidR="006C1F66">
        <w:rPr>
          <w:color w:val="22272F"/>
          <w:sz w:val="28"/>
          <w:szCs w:val="28"/>
        </w:rPr>
        <w:t xml:space="preserve">дней со дня обращения работника, а </w:t>
      </w:r>
      <w:r w:rsidR="00430EFE">
        <w:rPr>
          <w:color w:val="22272F"/>
          <w:sz w:val="28"/>
          <w:szCs w:val="28"/>
        </w:rPr>
        <w:t xml:space="preserve">в случае, если в соответствии  с </w:t>
      </w:r>
      <w:r w:rsidR="004902DC">
        <w:rPr>
          <w:color w:val="22272F"/>
          <w:sz w:val="28"/>
          <w:szCs w:val="28"/>
        </w:rPr>
        <w:t>Т</w:t>
      </w:r>
      <w:r w:rsidR="00430EFE">
        <w:rPr>
          <w:color w:val="22272F"/>
          <w:sz w:val="28"/>
          <w:szCs w:val="28"/>
        </w:rPr>
        <w:t>рудовым кодексом, иным федеральным законом на работника не ведется трудовая книжка, по обращени</w:t>
      </w:r>
      <w:r w:rsidR="002E606F">
        <w:rPr>
          <w:color w:val="22272F"/>
          <w:sz w:val="28"/>
          <w:szCs w:val="28"/>
        </w:rPr>
        <w:t>ю работника (в письменной форме</w:t>
      </w:r>
      <w:r w:rsidR="00430EFE">
        <w:rPr>
          <w:color w:val="22272F"/>
          <w:sz w:val="28"/>
          <w:szCs w:val="28"/>
        </w:rPr>
        <w:t xml:space="preserve"> или направленному в п</w:t>
      </w:r>
      <w:r w:rsidR="005C41BD">
        <w:rPr>
          <w:color w:val="22272F"/>
          <w:sz w:val="28"/>
          <w:szCs w:val="28"/>
        </w:rPr>
        <w:t>о</w:t>
      </w:r>
      <w:r w:rsidR="00430EFE">
        <w:rPr>
          <w:color w:val="22272F"/>
          <w:sz w:val="28"/>
          <w:szCs w:val="28"/>
        </w:rPr>
        <w:t>рядке</w:t>
      </w:r>
      <w:r w:rsidR="00DA3337">
        <w:rPr>
          <w:color w:val="22272F"/>
          <w:sz w:val="28"/>
          <w:szCs w:val="28"/>
        </w:rPr>
        <w:t>,</w:t>
      </w:r>
      <w:r w:rsidR="00430EFE">
        <w:rPr>
          <w:color w:val="22272F"/>
          <w:sz w:val="28"/>
          <w:szCs w:val="28"/>
        </w:rPr>
        <w:t xml:space="preserve"> установленном работодателем</w:t>
      </w:r>
      <w:r w:rsidR="00DA3337">
        <w:rPr>
          <w:color w:val="22272F"/>
          <w:sz w:val="28"/>
          <w:szCs w:val="28"/>
        </w:rPr>
        <w:t>,</w:t>
      </w:r>
      <w:r w:rsidR="00430EFE">
        <w:rPr>
          <w:color w:val="22272F"/>
          <w:sz w:val="28"/>
          <w:szCs w:val="28"/>
        </w:rPr>
        <w:t xml:space="preserve"> </w:t>
      </w:r>
      <w:r w:rsidR="001D5623">
        <w:rPr>
          <w:color w:val="22272F"/>
          <w:sz w:val="28"/>
          <w:szCs w:val="28"/>
        </w:rPr>
        <w:t xml:space="preserve">по адресу </w:t>
      </w:r>
      <w:r w:rsidR="00D4561F">
        <w:rPr>
          <w:color w:val="22272F"/>
          <w:sz w:val="28"/>
          <w:szCs w:val="28"/>
        </w:rPr>
        <w:t>электронной почты работодателя), не получившего</w:t>
      </w:r>
      <w:proofErr w:type="gramEnd"/>
      <w:r w:rsidR="00D4561F">
        <w:rPr>
          <w:color w:val="22272F"/>
          <w:sz w:val="28"/>
          <w:szCs w:val="28"/>
        </w:rPr>
        <w:t xml:space="preserve"> </w:t>
      </w:r>
      <w:proofErr w:type="gramStart"/>
      <w:r w:rsidR="00D4561F">
        <w:rPr>
          <w:color w:val="22272F"/>
          <w:sz w:val="28"/>
          <w:szCs w:val="28"/>
        </w:rPr>
        <w:t>сведений о трудовой деятельности</w:t>
      </w:r>
      <w:r w:rsidR="000649EB">
        <w:rPr>
          <w:color w:val="22272F"/>
          <w:sz w:val="28"/>
          <w:szCs w:val="28"/>
        </w:rPr>
        <w:t xml:space="preserve"> у данного работодателя после увольнения, работодатель обязан выдавать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</w:t>
      </w:r>
      <w:r w:rsidR="000649EB" w:rsidRPr="006A3781">
        <w:rPr>
          <w:color w:val="22272F"/>
          <w:sz w:val="28"/>
          <w:szCs w:val="28"/>
        </w:rPr>
        <w:t>или в форме электронного документа, подписанного усиленной квалифицированной электронной подписью</w:t>
      </w:r>
      <w:r w:rsidR="002E606F">
        <w:rPr>
          <w:color w:val="22272F"/>
          <w:sz w:val="28"/>
          <w:szCs w:val="28"/>
        </w:rPr>
        <w:t xml:space="preserve"> (при ее наличии у работодателя)</w:t>
      </w:r>
      <w:r w:rsidR="000649EB" w:rsidRPr="006A3781">
        <w:rPr>
          <w:color w:val="22272F"/>
          <w:sz w:val="28"/>
          <w:szCs w:val="28"/>
        </w:rPr>
        <w:t>.»</w:t>
      </w:r>
      <w:r w:rsidR="00D11019">
        <w:rPr>
          <w:color w:val="22272F"/>
          <w:sz w:val="28"/>
          <w:szCs w:val="28"/>
        </w:rPr>
        <w:t>.</w:t>
      </w:r>
      <w:proofErr w:type="gramEnd"/>
    </w:p>
    <w:p w:rsidR="00B84DD4" w:rsidRDefault="0046329E" w:rsidP="00BA3F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1.9</w:t>
      </w:r>
      <w:r w:rsidR="00B84DD4">
        <w:rPr>
          <w:sz w:val="28"/>
          <w:szCs w:val="28"/>
        </w:rPr>
        <w:t>. Пункт 8.5.3. изложить в следующей редакции:</w:t>
      </w:r>
    </w:p>
    <w:p w:rsidR="00B101CF" w:rsidRDefault="00B84DD4" w:rsidP="005148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40D3">
        <w:rPr>
          <w:sz w:val="28"/>
          <w:szCs w:val="28"/>
        </w:rPr>
        <w:t>8.5.3. задержки работодателем выдачи работнику трудовой книжки</w:t>
      </w:r>
      <w:r w:rsidR="005148C7">
        <w:rPr>
          <w:sz w:val="28"/>
          <w:szCs w:val="28"/>
        </w:rPr>
        <w:t xml:space="preserve">, предоставления </w:t>
      </w:r>
      <w:r>
        <w:rPr>
          <w:sz w:val="28"/>
          <w:szCs w:val="28"/>
        </w:rPr>
        <w:t xml:space="preserve">сведений о трудовой деятельности </w:t>
      </w:r>
      <w:r w:rsidR="005148C7">
        <w:rPr>
          <w:sz w:val="28"/>
          <w:szCs w:val="28"/>
        </w:rPr>
        <w:t xml:space="preserve">(статья 66.1 Трудового кодекса), внесения в трудовую книжку, </w:t>
      </w:r>
      <w:r w:rsidR="00827D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сведения </w:t>
      </w:r>
      <w:r w:rsidR="00827D00">
        <w:rPr>
          <w:sz w:val="28"/>
          <w:szCs w:val="28"/>
        </w:rPr>
        <w:t>о</w:t>
      </w:r>
      <w:r>
        <w:rPr>
          <w:sz w:val="28"/>
          <w:szCs w:val="28"/>
        </w:rPr>
        <w:t xml:space="preserve"> трудовой деятельности </w:t>
      </w:r>
      <w:r w:rsidRPr="008640D3">
        <w:rPr>
          <w:sz w:val="28"/>
          <w:szCs w:val="28"/>
        </w:rPr>
        <w:t>неправильной или не соответствующей законодательству формулировки причины увольнения работника</w:t>
      </w:r>
      <w:proofErr w:type="gramStart"/>
      <w:r w:rsidR="0064397A">
        <w:rPr>
          <w:sz w:val="28"/>
          <w:szCs w:val="28"/>
        </w:rPr>
        <w:t>.</w:t>
      </w:r>
      <w:r w:rsidR="004D384B">
        <w:rPr>
          <w:sz w:val="28"/>
          <w:szCs w:val="28"/>
        </w:rPr>
        <w:t>».</w:t>
      </w:r>
      <w:proofErr w:type="gramEnd"/>
    </w:p>
    <w:p w:rsidR="00F146FA" w:rsidRPr="00264C3C" w:rsidRDefault="00F146FA" w:rsidP="00D1646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  <w:shd w:val="clear" w:color="auto" w:fill="F3F1E9"/>
        </w:rPr>
      </w:pPr>
      <w:r>
        <w:rPr>
          <w:sz w:val="28"/>
          <w:szCs w:val="28"/>
        </w:rPr>
        <w:t xml:space="preserve">2. Настоящий приказ вступает в силу </w:t>
      </w:r>
      <w:r w:rsidR="0064397A">
        <w:rPr>
          <w:sz w:val="28"/>
          <w:szCs w:val="28"/>
        </w:rPr>
        <w:t>01.01.2020.</w:t>
      </w:r>
    </w:p>
    <w:p w:rsidR="00F146FA" w:rsidRDefault="00F146FA" w:rsidP="00D1646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выполнения приказа оставляю за собой.</w:t>
      </w:r>
    </w:p>
    <w:p w:rsidR="008058A9" w:rsidRDefault="008058A9" w:rsidP="00650A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1F0D" w:rsidRPr="008058A9" w:rsidRDefault="009B1F0D" w:rsidP="00650A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46FA" w:rsidRPr="00F146FA" w:rsidRDefault="00F146FA" w:rsidP="00650A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6FA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46FA">
        <w:rPr>
          <w:rFonts w:ascii="Times New Roman" w:hAnsi="Times New Roman" w:cs="Times New Roman"/>
          <w:sz w:val="28"/>
          <w:szCs w:val="28"/>
        </w:rPr>
        <w:tab/>
      </w:r>
      <w:r w:rsidRPr="00F146FA">
        <w:rPr>
          <w:rFonts w:ascii="Times New Roman" w:hAnsi="Times New Roman" w:cs="Times New Roman"/>
          <w:sz w:val="28"/>
          <w:szCs w:val="28"/>
        </w:rPr>
        <w:tab/>
        <w:t>Т.Ю. Коняева</w:t>
      </w:r>
    </w:p>
    <w:sectPr w:rsidR="00F146FA" w:rsidRPr="00F146FA" w:rsidSect="009B1F0D">
      <w:pgSz w:w="11906" w:h="16838"/>
      <w:pgMar w:top="1134" w:right="851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A"/>
    <w:rsid w:val="00032AEB"/>
    <w:rsid w:val="000649EB"/>
    <w:rsid w:val="00087BBD"/>
    <w:rsid w:val="000F0F59"/>
    <w:rsid w:val="000F397D"/>
    <w:rsid w:val="001135B4"/>
    <w:rsid w:val="0014543D"/>
    <w:rsid w:val="001766E6"/>
    <w:rsid w:val="001D5623"/>
    <w:rsid w:val="002102D9"/>
    <w:rsid w:val="00211A41"/>
    <w:rsid w:val="00237A54"/>
    <w:rsid w:val="002436ED"/>
    <w:rsid w:val="00264C3C"/>
    <w:rsid w:val="00291200"/>
    <w:rsid w:val="00291968"/>
    <w:rsid w:val="002D399B"/>
    <w:rsid w:val="002E606F"/>
    <w:rsid w:val="00347024"/>
    <w:rsid w:val="003905CB"/>
    <w:rsid w:val="004126BC"/>
    <w:rsid w:val="00430EFE"/>
    <w:rsid w:val="0046329E"/>
    <w:rsid w:val="004902DC"/>
    <w:rsid w:val="00497E58"/>
    <w:rsid w:val="004B3B10"/>
    <w:rsid w:val="004D384B"/>
    <w:rsid w:val="0050156A"/>
    <w:rsid w:val="005148C7"/>
    <w:rsid w:val="00547EB7"/>
    <w:rsid w:val="005C41BD"/>
    <w:rsid w:val="0064397A"/>
    <w:rsid w:val="00650A7C"/>
    <w:rsid w:val="00651F1A"/>
    <w:rsid w:val="006563D7"/>
    <w:rsid w:val="00677E8B"/>
    <w:rsid w:val="006861B5"/>
    <w:rsid w:val="00687FF7"/>
    <w:rsid w:val="006A3781"/>
    <w:rsid w:val="006A3ABF"/>
    <w:rsid w:val="006C1F66"/>
    <w:rsid w:val="006E211B"/>
    <w:rsid w:val="00780F69"/>
    <w:rsid w:val="008058A9"/>
    <w:rsid w:val="00827D00"/>
    <w:rsid w:val="00887BEB"/>
    <w:rsid w:val="00915301"/>
    <w:rsid w:val="0093539C"/>
    <w:rsid w:val="00945B62"/>
    <w:rsid w:val="00955F53"/>
    <w:rsid w:val="009769BE"/>
    <w:rsid w:val="009B1F0D"/>
    <w:rsid w:val="009D15E5"/>
    <w:rsid w:val="00A27678"/>
    <w:rsid w:val="00A405F9"/>
    <w:rsid w:val="00AF165B"/>
    <w:rsid w:val="00B101CF"/>
    <w:rsid w:val="00B55B4F"/>
    <w:rsid w:val="00B84DD4"/>
    <w:rsid w:val="00BA3F51"/>
    <w:rsid w:val="00BE3088"/>
    <w:rsid w:val="00C2562D"/>
    <w:rsid w:val="00C55E0D"/>
    <w:rsid w:val="00D11019"/>
    <w:rsid w:val="00D16461"/>
    <w:rsid w:val="00D4561F"/>
    <w:rsid w:val="00D94560"/>
    <w:rsid w:val="00DA3337"/>
    <w:rsid w:val="00E03AE3"/>
    <w:rsid w:val="00E07E4B"/>
    <w:rsid w:val="00E53AB0"/>
    <w:rsid w:val="00EF61A9"/>
    <w:rsid w:val="00F146FA"/>
    <w:rsid w:val="00F33081"/>
    <w:rsid w:val="00F4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1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1B5"/>
  </w:style>
  <w:style w:type="character" w:styleId="a3">
    <w:name w:val="Emphasis"/>
    <w:basedOn w:val="a0"/>
    <w:uiPriority w:val="20"/>
    <w:qFormat/>
    <w:rsid w:val="006861B5"/>
    <w:rPr>
      <w:i/>
      <w:iCs/>
    </w:rPr>
  </w:style>
  <w:style w:type="character" w:styleId="a4">
    <w:name w:val="Hyperlink"/>
    <w:basedOn w:val="a0"/>
    <w:uiPriority w:val="99"/>
    <w:semiHidden/>
    <w:unhideWhenUsed/>
    <w:rsid w:val="00686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1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1B5"/>
  </w:style>
  <w:style w:type="character" w:styleId="a3">
    <w:name w:val="Emphasis"/>
    <w:basedOn w:val="a0"/>
    <w:uiPriority w:val="20"/>
    <w:qFormat/>
    <w:rsid w:val="006861B5"/>
    <w:rPr>
      <w:i/>
      <w:iCs/>
    </w:rPr>
  </w:style>
  <w:style w:type="character" w:styleId="a4">
    <w:name w:val="Hyperlink"/>
    <w:basedOn w:val="a0"/>
    <w:uiPriority w:val="99"/>
    <w:semiHidden/>
    <w:unhideWhenUsed/>
    <w:rsid w:val="00686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8DEE-19DD-43EE-B56A-B8CD1934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Кадры</cp:lastModifiedBy>
  <cp:revision>2</cp:revision>
  <cp:lastPrinted>2020-01-23T08:40:00Z</cp:lastPrinted>
  <dcterms:created xsi:type="dcterms:W3CDTF">2020-01-23T08:41:00Z</dcterms:created>
  <dcterms:modified xsi:type="dcterms:W3CDTF">2020-01-23T08:41:00Z</dcterms:modified>
</cp:coreProperties>
</file>